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40D9" w:rsidRDefault="00000000" w:rsidP="00B4678F">
      <w:pPr>
        <w:pStyle w:val="TableAttachment"/>
      </w:pPr>
      <w:r>
        <w:t xml:space="preserve">Załącznik Nr </w:t>
      </w:r>
      <w:r w:rsidR="002F5FC9">
        <w:t>7</w:t>
      </w:r>
      <w:r>
        <w:br/>
        <w:t xml:space="preserve">do Uchwały Nr </w:t>
      </w:r>
      <w:r w:rsidR="00B90033">
        <w:t>………….</w:t>
      </w:r>
      <w:r>
        <w:br/>
        <w:t>Rady Miasta i Gminy Czerniejewo</w:t>
      </w:r>
      <w:r>
        <w:br/>
        <w:t>z dnia 30 października 2024 roku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1241"/>
        <w:gridCol w:w="1366"/>
        <w:gridCol w:w="1792"/>
        <w:gridCol w:w="2081"/>
        <w:gridCol w:w="2043"/>
        <w:gridCol w:w="2330"/>
      </w:tblGrid>
      <w:tr w:rsidR="00B4678F" w:rsidTr="00B4678F">
        <w:trPr>
          <w:trHeight w:val="290"/>
        </w:trPr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Zmiany w zestawieniu wydatków Funduszu Sołeckiego na rok 2024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:rsidR="00B4678F" w:rsidRPr="00B4678F" w:rsidRDefault="00B4678F" w:rsidP="00B4678F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Sołectwo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Dział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Rozdział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Paragraf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przed zmianą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zmiana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po zmianie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800,00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13 915,29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14 715,29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3 500,00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Czeluścin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16 415,29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-16 415,29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3 000,00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-1 495,80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1 504,20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1 495,80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1 495,80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-16 542,72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Goraniec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16 542,72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Pawłowo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6 943,87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-400,00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6 543,87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Pawłowo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2 337,00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400,00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2 737,00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17 300,00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4 000,00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21 300,00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5 800,00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-5 800,00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Żydowo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8 142,41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1 800,00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9 942,41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4210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7 000,00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17 403,81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24 403,81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4300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2 500,00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Graby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19 903,81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-19 903,81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Kosmowo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92109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4270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-6 000,00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Kosmowo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60016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B4678F">
              <w:rPr>
                <w:color w:val="000000"/>
              </w:rPr>
              <w:t>6050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0,00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  <w:r w:rsidRPr="00B4678F">
              <w:rPr>
                <w:color w:val="000000"/>
              </w:rPr>
              <w:t>6 000,00</w:t>
            </w:r>
          </w:p>
        </w:tc>
      </w:tr>
      <w:tr w:rsidR="00B4678F" w:rsidTr="00B4678F">
        <w:trPr>
          <w:trHeight w:val="290"/>
        </w:trPr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Kwota funduszu ogółem</w:t>
            </w:r>
          </w:p>
        </w:tc>
        <w:tc>
          <w:tcPr>
            <w:tcW w:w="12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421 080,51</w:t>
            </w:r>
          </w:p>
        </w:tc>
        <w:tc>
          <w:tcPr>
            <w:tcW w:w="2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0,00</w:t>
            </w:r>
          </w:p>
        </w:tc>
        <w:tc>
          <w:tcPr>
            <w:tcW w:w="2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78F" w:rsidRPr="00B4678F" w:rsidRDefault="00B467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  <w:color w:val="000000"/>
              </w:rPr>
            </w:pPr>
            <w:r w:rsidRPr="00B4678F">
              <w:rPr>
                <w:b/>
                <w:bCs/>
                <w:color w:val="000000"/>
              </w:rPr>
              <w:t>421 080,51</w:t>
            </w:r>
          </w:p>
        </w:tc>
      </w:tr>
    </w:tbl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p w:rsidR="003140D9" w:rsidRDefault="003140D9">
      <w:pPr>
        <w:pStyle w:val="TableAttachment"/>
      </w:pPr>
    </w:p>
    <w:sectPr w:rsidR="003140D9">
      <w:pgSz w:w="16838" w:h="11906" w:orient="landscape"/>
      <w:pgMar w:top="992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111C169B"/>
    <w:multiLevelType w:val="multilevel"/>
    <w:tmpl w:val="13261E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182E3E5C"/>
    <w:multiLevelType w:val="multilevel"/>
    <w:tmpl w:val="C5223A6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18C75A4F"/>
    <w:multiLevelType w:val="multilevel"/>
    <w:tmpl w:val="F72CE5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ABA2A81"/>
    <w:multiLevelType w:val="multilevel"/>
    <w:tmpl w:val="5F686C0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1E2B4644"/>
    <w:multiLevelType w:val="multilevel"/>
    <w:tmpl w:val="B9AEBC0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2E4E983"/>
    <w:multiLevelType w:val="multilevel"/>
    <w:tmpl w:val="8E54A8D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4E62D34D"/>
    <w:multiLevelType w:val="multilevel"/>
    <w:tmpl w:val="4F92016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9F47BCE"/>
    <w:multiLevelType w:val="multilevel"/>
    <w:tmpl w:val="63B45DF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6EBD4127"/>
    <w:multiLevelType w:val="multilevel"/>
    <w:tmpl w:val="AE6E2D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704329660">
    <w:abstractNumId w:val="4"/>
  </w:num>
  <w:num w:numId="2" w16cid:durableId="851644957">
    <w:abstractNumId w:val="7"/>
  </w:num>
  <w:num w:numId="3" w16cid:durableId="1769543575">
    <w:abstractNumId w:val="8"/>
  </w:num>
  <w:num w:numId="4" w16cid:durableId="1107189466">
    <w:abstractNumId w:val="1"/>
  </w:num>
  <w:num w:numId="5" w16cid:durableId="168058255">
    <w:abstractNumId w:val="5"/>
  </w:num>
  <w:num w:numId="6" w16cid:durableId="1105690185">
    <w:abstractNumId w:val="2"/>
  </w:num>
  <w:num w:numId="7" w16cid:durableId="2051998024">
    <w:abstractNumId w:val="6"/>
  </w:num>
  <w:num w:numId="8" w16cid:durableId="240988018">
    <w:abstractNumId w:val="3"/>
  </w:num>
  <w:num w:numId="9" w16cid:durableId="1176270452">
    <w:abstractNumId w:val="9"/>
  </w:num>
  <w:num w:numId="10" w16cid:durableId="397169223">
    <w:abstractNumId w:val="0"/>
  </w:num>
  <w:num w:numId="11" w16cid:durableId="829910529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2" w16cid:durableId="1763332632">
    <w:abstractNumId w:val="0"/>
    <w:lvlOverride w:ilvl="0">
      <w:lvl w:ilvl="0">
        <w:start w:val="1"/>
        <w:numFmt w:val="decimal"/>
        <w:lvlText w:val="%1)"/>
        <w:lvlJc w:val="left"/>
        <w:pPr>
          <w:ind w:left="7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4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17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4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)"/>
        <w:lvlJc w:val="left"/>
        <w:pPr>
          <w:ind w:left="250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286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)"/>
        <w:lvlJc w:val="left"/>
        <w:pPr>
          <w:ind w:left="322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589" w:hanging="425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481"/>
    <w:rsid w:val="00013B36"/>
    <w:rsid w:val="00036247"/>
    <w:rsid w:val="000C2883"/>
    <w:rsid w:val="002F3B41"/>
    <w:rsid w:val="002F5FC9"/>
    <w:rsid w:val="003140D9"/>
    <w:rsid w:val="00483121"/>
    <w:rsid w:val="004A336D"/>
    <w:rsid w:val="00687D43"/>
    <w:rsid w:val="00770481"/>
    <w:rsid w:val="0084099A"/>
    <w:rsid w:val="0087636E"/>
    <w:rsid w:val="008953CB"/>
    <w:rsid w:val="0093699F"/>
    <w:rsid w:val="00A0298E"/>
    <w:rsid w:val="00A549B5"/>
    <w:rsid w:val="00AB501A"/>
    <w:rsid w:val="00B13CBD"/>
    <w:rsid w:val="00B4678F"/>
    <w:rsid w:val="00B90033"/>
    <w:rsid w:val="00BC5A37"/>
    <w:rsid w:val="00CD387A"/>
    <w:rsid w:val="00EA320F"/>
    <w:rsid w:val="00EA3FE0"/>
    <w:rsid w:val="00F8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EDFB"/>
  <w15:docId w15:val="{430CDACA-2F13-4E4F-A27C-C6031A88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4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cp:lastPrinted>2024-10-21T15:01:00Z</cp:lastPrinted>
  <dcterms:created xsi:type="dcterms:W3CDTF">2024-10-22T11:40:00Z</dcterms:created>
  <dcterms:modified xsi:type="dcterms:W3CDTF">2024-10-22T11:57:00Z</dcterms:modified>
</cp:coreProperties>
</file>